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A63" w:rsidRDefault="001C6A63" w:rsidP="001C6A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мерах</w:t>
      </w:r>
      <w:r w:rsidR="009F77A6">
        <w:rPr>
          <w:rFonts w:ascii="Times New Roman" w:hAnsi="Times New Roman" w:cs="Times New Roman"/>
          <w:b/>
          <w:sz w:val="28"/>
          <w:szCs w:val="28"/>
        </w:rPr>
        <w:t>, принятых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результатам контрольных мероприятий</w:t>
      </w:r>
      <w:r w:rsidR="009F77A6">
        <w:rPr>
          <w:rFonts w:ascii="Times New Roman" w:hAnsi="Times New Roman" w:cs="Times New Roman"/>
          <w:b/>
          <w:sz w:val="28"/>
          <w:szCs w:val="28"/>
        </w:rPr>
        <w:t>, проведенных в</w:t>
      </w:r>
      <w:r w:rsidR="002E3ACD">
        <w:rPr>
          <w:rFonts w:ascii="Times New Roman" w:hAnsi="Times New Roman" w:cs="Times New Roman"/>
          <w:b/>
          <w:sz w:val="28"/>
          <w:szCs w:val="28"/>
        </w:rPr>
        <w:t xml:space="preserve">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F77A6">
        <w:rPr>
          <w:rFonts w:ascii="Times New Roman" w:hAnsi="Times New Roman" w:cs="Times New Roman"/>
          <w:b/>
          <w:sz w:val="28"/>
          <w:szCs w:val="28"/>
        </w:rPr>
        <w:t>у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4"/>
        <w:gridCol w:w="4671"/>
      </w:tblGrid>
      <w:tr w:rsidR="001C6A63" w:rsidTr="001C6A63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63" w:rsidRDefault="001C6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63" w:rsidRDefault="001C6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Принятые меры</w:t>
            </w:r>
          </w:p>
          <w:p w:rsidR="001C6A63" w:rsidRDefault="001C6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A63" w:rsidTr="001C6A63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C8" w:rsidRPr="00DB02C8" w:rsidRDefault="00A35749" w:rsidP="00DB02C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B02C8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 w:rsidR="00DB02C8" w:rsidRPr="00DB02C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соблюдения установленного порядка предоставления в 2023 году из бюджета Пожарского муниципального округа субсидий субъектам малого и среднего предпринимательства, включенным в перечень социальных предприятий Приморского края, в рамках муниципальной программы «Содействие развитию малого и среднего предпринимательства и «</w:t>
            </w:r>
            <w:proofErr w:type="spellStart"/>
            <w:r w:rsidR="00DB02C8" w:rsidRPr="00DB02C8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="00DB02C8" w:rsidRPr="00DB02C8">
              <w:rPr>
                <w:rFonts w:ascii="Times New Roman" w:hAnsi="Times New Roman" w:cs="Times New Roman"/>
                <w:sz w:val="28"/>
                <w:szCs w:val="28"/>
              </w:rPr>
              <w:t xml:space="preserve"> граждан» в Пожарском муниципальном округе на 2023-2025 годы»</w:t>
            </w:r>
          </w:p>
          <w:p w:rsidR="001C6A63" w:rsidRDefault="001C6A63" w:rsidP="001C6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63" w:rsidRDefault="00DB02C8" w:rsidP="00F3641D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Пожарского МО</w:t>
            </w:r>
            <w:r w:rsidR="00B55CE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1C6A63">
              <w:rPr>
                <w:rFonts w:ascii="Times New Roman" w:hAnsi="Times New Roman" w:cs="Times New Roman"/>
                <w:sz w:val="28"/>
                <w:szCs w:val="28"/>
              </w:rPr>
              <w:t>несено представление об устранении выявленных нарушений.</w:t>
            </w:r>
          </w:p>
          <w:p w:rsidR="001C6A63" w:rsidRDefault="001C6A63" w:rsidP="00F3641D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пр</w:t>
            </w:r>
            <w:r w:rsidR="00DB02C8">
              <w:rPr>
                <w:rFonts w:ascii="Times New Roman" w:hAnsi="Times New Roman" w:cs="Times New Roman"/>
                <w:sz w:val="28"/>
                <w:szCs w:val="28"/>
              </w:rPr>
              <w:t>оверки направлены в прокуратуру Пожарского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F83162" w:rsidRPr="00F83162" w:rsidRDefault="00F83162" w:rsidP="00F83162">
            <w:pPr>
              <w:tabs>
                <w:tab w:val="left" w:pos="318"/>
              </w:tabs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162" w:rsidRPr="00F83162" w:rsidRDefault="00F83162" w:rsidP="00F83162">
            <w:pPr>
              <w:tabs>
                <w:tab w:val="left" w:pos="318"/>
              </w:tabs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63" w:rsidTr="001C6A63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63" w:rsidRDefault="00A35749">
            <w:pPr>
              <w:pStyle w:val="a3"/>
              <w:tabs>
                <w:tab w:val="left" w:pos="708"/>
              </w:tabs>
              <w:autoSpaceDE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="001C6A63">
              <w:rPr>
                <w:sz w:val="28"/>
                <w:szCs w:val="28"/>
                <w:lang w:eastAsia="en-US"/>
              </w:rPr>
              <w:t>Внешняя проверка годовой бюджетной отчетности главных распорядителей бюджетных средств</w:t>
            </w:r>
            <w:r w:rsidR="00B55CE3">
              <w:rPr>
                <w:sz w:val="28"/>
                <w:szCs w:val="28"/>
                <w:lang w:eastAsia="en-US"/>
              </w:rPr>
              <w:t>:</w:t>
            </w:r>
          </w:p>
          <w:p w:rsidR="00B55CE3" w:rsidRDefault="00300318">
            <w:pPr>
              <w:pStyle w:val="a3"/>
              <w:tabs>
                <w:tab w:val="left" w:pos="708"/>
              </w:tabs>
              <w:autoSpaceDE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администрации Пожарского МО</w:t>
            </w:r>
            <w:r w:rsidR="00B55CE3">
              <w:rPr>
                <w:sz w:val="28"/>
                <w:szCs w:val="28"/>
                <w:lang w:eastAsia="en-US"/>
              </w:rPr>
              <w:t>;</w:t>
            </w:r>
          </w:p>
          <w:p w:rsidR="00B55CE3" w:rsidRDefault="00C41570">
            <w:pPr>
              <w:pStyle w:val="a3"/>
              <w:tabs>
                <w:tab w:val="left" w:pos="708"/>
              </w:tabs>
              <w:autoSpaceDE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ФУ администрации ПМО</w:t>
            </w:r>
            <w:r w:rsidR="00B55CE3">
              <w:rPr>
                <w:sz w:val="28"/>
                <w:szCs w:val="28"/>
                <w:lang w:eastAsia="en-US"/>
              </w:rPr>
              <w:t>;</w:t>
            </w:r>
          </w:p>
          <w:p w:rsidR="00B55CE3" w:rsidRDefault="002D2AFA">
            <w:pPr>
              <w:pStyle w:val="a3"/>
              <w:tabs>
                <w:tab w:val="left" w:pos="708"/>
              </w:tabs>
              <w:autoSpaceDE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 Дума</w:t>
            </w:r>
            <w:r w:rsidR="00C41570">
              <w:rPr>
                <w:sz w:val="28"/>
                <w:szCs w:val="28"/>
                <w:lang w:eastAsia="en-US"/>
              </w:rPr>
              <w:t xml:space="preserve"> Пожарского МО</w:t>
            </w:r>
            <w:r w:rsidR="00B55CE3">
              <w:rPr>
                <w:sz w:val="28"/>
                <w:szCs w:val="28"/>
                <w:lang w:eastAsia="en-US"/>
              </w:rPr>
              <w:t>;</w:t>
            </w:r>
          </w:p>
          <w:p w:rsidR="00B55CE3" w:rsidRDefault="00C41570">
            <w:pPr>
              <w:pStyle w:val="a3"/>
              <w:tabs>
                <w:tab w:val="left" w:pos="708"/>
              </w:tabs>
              <w:autoSpaceDE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 КСП Пожарского МО</w:t>
            </w:r>
            <w:r w:rsidR="00B55CE3">
              <w:rPr>
                <w:sz w:val="28"/>
                <w:szCs w:val="28"/>
                <w:lang w:eastAsia="en-US"/>
              </w:rPr>
              <w:t>;</w:t>
            </w:r>
          </w:p>
          <w:p w:rsidR="00C41570" w:rsidRDefault="00C41570" w:rsidP="00C41570">
            <w:pPr>
              <w:pStyle w:val="a3"/>
              <w:tabs>
                <w:tab w:val="left" w:pos="311"/>
                <w:tab w:val="left" w:pos="452"/>
                <w:tab w:val="left" w:pos="1870"/>
                <w:tab w:val="left" w:pos="2712"/>
              </w:tabs>
              <w:autoSpaceDE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5)Управление образования Пожарского МО;</w:t>
            </w:r>
          </w:p>
          <w:p w:rsidR="00B55CE3" w:rsidRDefault="00C41570">
            <w:pPr>
              <w:pStyle w:val="a3"/>
              <w:tabs>
                <w:tab w:val="left" w:pos="708"/>
              </w:tabs>
              <w:autoSpaceDE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6) Управление культуры, спорта и молодежной политики администрации Пожарского МО.</w:t>
            </w:r>
            <w:r w:rsidR="00B55CE3">
              <w:rPr>
                <w:sz w:val="28"/>
                <w:szCs w:val="28"/>
                <w:lang w:eastAsia="en-US"/>
              </w:rPr>
              <w:t xml:space="preserve"> </w:t>
            </w:r>
          </w:p>
          <w:p w:rsidR="001C6A63" w:rsidRDefault="001C6A63">
            <w:pPr>
              <w:pStyle w:val="a3"/>
              <w:tabs>
                <w:tab w:val="left" w:pos="708"/>
                <w:tab w:val="left" w:pos="851"/>
              </w:tabs>
              <w:autoSpaceDE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63" w:rsidRPr="00B55CE3" w:rsidRDefault="00C41570" w:rsidP="00B55CE3">
            <w:pPr>
              <w:pStyle w:val="a5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ПМО направлено информационное письмо</w:t>
            </w:r>
            <w:r w:rsidR="001C6A63" w:rsidRPr="00B55C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6A63" w:rsidRDefault="001C6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41570">
              <w:rPr>
                <w:rFonts w:ascii="Times New Roman" w:hAnsi="Times New Roman" w:cs="Times New Roman"/>
                <w:sz w:val="28"/>
                <w:szCs w:val="28"/>
              </w:rPr>
              <w:t>2. МКУ ПМО «ЕДДС» направлено представление об устранении выявленных нарушений.</w:t>
            </w:r>
          </w:p>
          <w:p w:rsidR="001C6A63" w:rsidRDefault="001C6A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6A63" w:rsidTr="001C6A63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71" w:rsidRPr="00EF4671" w:rsidRDefault="00A35749" w:rsidP="00EF467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F46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342B8">
              <w:rPr>
                <w:rFonts w:ascii="Times New Roman" w:hAnsi="Times New Roman" w:cs="Times New Roman"/>
                <w:sz w:val="28"/>
                <w:szCs w:val="28"/>
              </w:rPr>
              <w:t>роверка</w:t>
            </w:r>
            <w:r w:rsidR="00EF4671" w:rsidRPr="00EF4671">
              <w:rPr>
                <w:rFonts w:ascii="Times New Roman" w:hAnsi="Times New Roman" w:cs="Times New Roman"/>
                <w:sz w:val="28"/>
                <w:szCs w:val="28"/>
              </w:rPr>
              <w:t xml:space="preserve"> целевого и эффективного использования средств, выделенных администрации Пожарского муниципального округа в 2023 году из бюджета Пожарского </w:t>
            </w:r>
            <w:r w:rsidR="00EF4671" w:rsidRPr="00EF46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 на реализацию мероприятий муниципальной программы «Развитие системы теплоснабжения Пожарского муниципального округа на 2023-2025 годы»</w:t>
            </w:r>
          </w:p>
          <w:p w:rsidR="001C6A63" w:rsidRPr="00EF4671" w:rsidRDefault="001C6A63" w:rsidP="00EF4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63" w:rsidRDefault="00EC588E" w:rsidP="00F3641D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Пожарского МО</w:t>
            </w:r>
            <w:r w:rsidR="00B55CE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1C6A63">
              <w:rPr>
                <w:rFonts w:ascii="Times New Roman" w:hAnsi="Times New Roman" w:cs="Times New Roman"/>
                <w:sz w:val="28"/>
                <w:szCs w:val="28"/>
              </w:rPr>
              <w:t>несено представление об устранении выявленных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588E" w:rsidRDefault="00EC588E" w:rsidP="00F3641D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3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D2AFA">
              <w:rPr>
                <w:rFonts w:ascii="Times New Roman" w:hAnsi="Times New Roman" w:cs="Times New Roman"/>
                <w:sz w:val="28"/>
                <w:szCs w:val="28"/>
              </w:rPr>
              <w:t>атериалы проверки направлены в 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рокуратуру Пожарского района.</w:t>
            </w:r>
          </w:p>
          <w:p w:rsidR="001C6A63" w:rsidRDefault="001C6A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</w:tc>
      </w:tr>
      <w:tr w:rsidR="001C6A63" w:rsidTr="001C6A63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AB" w:rsidRPr="007257AB" w:rsidRDefault="00A35749" w:rsidP="007257A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7257AB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 w:rsidR="007257AB" w:rsidRPr="007257AB">
              <w:rPr>
                <w:rFonts w:ascii="Times New Roman" w:hAnsi="Times New Roman" w:cs="Times New Roman"/>
                <w:sz w:val="28"/>
                <w:szCs w:val="28"/>
              </w:rPr>
              <w:t xml:space="preserve"> целевого использования субсидий, выделенных МОБУ СОШ № 13 Пожарского муниципального </w:t>
            </w:r>
            <w:r w:rsidR="007257A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7257AB" w:rsidRPr="007257AB">
              <w:rPr>
                <w:rFonts w:ascii="Times New Roman" w:hAnsi="Times New Roman" w:cs="Times New Roman"/>
                <w:sz w:val="28"/>
                <w:szCs w:val="28"/>
              </w:rPr>
              <w:t>, в 2023 году на реализацию мероприятий по модернизации школьных систем образования в рамках муниципальной программы «Развитие образования Пожарского муниципального округа на 2023-2025 годы».</w:t>
            </w:r>
          </w:p>
          <w:p w:rsidR="001C6A63" w:rsidRPr="001C6A63" w:rsidRDefault="001C6A63" w:rsidP="001C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63" w:rsidRDefault="007257AB" w:rsidP="00F3641D">
            <w:pPr>
              <w:pStyle w:val="a5"/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0"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Управлению образования администрации Пожарского</w:t>
            </w:r>
            <w:r w:rsidR="006432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и МОБУ СОШ № 13 Пожарского муниципального округа</w:t>
            </w:r>
            <w:r w:rsidR="00B55CE3" w:rsidRPr="0064324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1C6A63" w:rsidRPr="0064324E">
              <w:rPr>
                <w:rFonts w:ascii="Times New Roman" w:hAnsi="Times New Roman" w:cs="Times New Roman"/>
                <w:sz w:val="28"/>
                <w:szCs w:val="28"/>
              </w:rPr>
              <w:t>несено представление об устранении</w:t>
            </w:r>
            <w:r w:rsidR="001C6A63">
              <w:rPr>
                <w:rFonts w:ascii="Times New Roman" w:hAnsi="Times New Roman" w:cs="Times New Roman"/>
                <w:sz w:val="28"/>
                <w:szCs w:val="28"/>
              </w:rPr>
              <w:t xml:space="preserve"> выявленных нарушений</w:t>
            </w:r>
            <w:r w:rsidR="00976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324E" w:rsidRDefault="0064324E" w:rsidP="00643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2. Материалы проверки нап</w:t>
            </w:r>
            <w:r w:rsidR="007257AB">
              <w:rPr>
                <w:rFonts w:ascii="Times New Roman" w:hAnsi="Times New Roman" w:cs="Times New Roman"/>
                <w:sz w:val="28"/>
                <w:szCs w:val="28"/>
              </w:rPr>
              <w:t>равлены в прокуратуру Пожарского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976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6A63" w:rsidRDefault="001C6A63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A63" w:rsidTr="001C6A63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A8" w:rsidRPr="00961CA8" w:rsidRDefault="00A35749" w:rsidP="00961CA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61CA8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 w:rsidR="00961CA8" w:rsidRPr="00961CA8">
              <w:rPr>
                <w:rFonts w:ascii="Times New Roman" w:hAnsi="Times New Roman" w:cs="Times New Roman"/>
                <w:sz w:val="28"/>
                <w:szCs w:val="28"/>
              </w:rPr>
              <w:t xml:space="preserve"> целевого и эффективного использования средств, выделенных в истекшем периоде 2024 года (с 01.01.2024г. по 15.08.2024г.) администрации Пожарского муниципального округа на реализацию мероприятий муниципальной программы «Содержание объектов благоустройства Пожарского муниципального округа на 2023-2026 годы»</w:t>
            </w:r>
          </w:p>
          <w:p w:rsidR="001C6A63" w:rsidRPr="001C6A63" w:rsidRDefault="001C6A63" w:rsidP="00B55C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63" w:rsidRPr="00BC1AF8" w:rsidRDefault="00BC1AF8" w:rsidP="00BC1AF8">
            <w:pPr>
              <w:pStyle w:val="a5"/>
              <w:numPr>
                <w:ilvl w:val="0"/>
                <w:numId w:val="5"/>
              </w:numPr>
              <w:tabs>
                <w:tab w:val="left" w:pos="318"/>
                <w:tab w:val="left" w:pos="460"/>
              </w:tabs>
              <w:spacing w:after="0" w:line="240" w:lineRule="auto"/>
              <w:ind w:left="0"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Пожарского</w:t>
            </w:r>
            <w:r w:rsidR="0064324E" w:rsidRPr="00BC1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AF8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B55CE3" w:rsidRPr="00BC1AF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1C6A63" w:rsidRPr="00BC1AF8">
              <w:rPr>
                <w:rFonts w:ascii="Times New Roman" w:hAnsi="Times New Roman" w:cs="Times New Roman"/>
                <w:sz w:val="28"/>
                <w:szCs w:val="28"/>
              </w:rPr>
              <w:t>несено представление об устранении выявленных нарушений</w:t>
            </w:r>
            <w:r w:rsidR="00976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6A63" w:rsidRDefault="001C6A63" w:rsidP="00F3641D">
            <w:pPr>
              <w:pStyle w:val="a5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2. Материалы проверки нап</w:t>
            </w:r>
            <w:r w:rsidR="00BC1AF8">
              <w:rPr>
                <w:rFonts w:ascii="Times New Roman" w:hAnsi="Times New Roman" w:cs="Times New Roman"/>
                <w:sz w:val="28"/>
                <w:szCs w:val="28"/>
              </w:rPr>
              <w:t xml:space="preserve">равлены в прокуратуру Пожарского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976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7728" w:rsidTr="001C6A63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28" w:rsidRPr="00DF7728" w:rsidRDefault="00A35749" w:rsidP="00DF77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DF7728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 w:rsidR="00DF7728" w:rsidRPr="00DF7728">
              <w:rPr>
                <w:rFonts w:ascii="Times New Roman" w:hAnsi="Times New Roman" w:cs="Times New Roman"/>
                <w:sz w:val="28"/>
                <w:szCs w:val="28"/>
              </w:rPr>
              <w:t xml:space="preserve"> устранения нарушений, выявленных в ходе контрольного мероприятия, проведенного в 2023 году, «Проверка целевого </w:t>
            </w:r>
            <w:r w:rsidR="00DF7728" w:rsidRPr="00DF7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использования средств бюджета Пожарского муниципального района, выделенных в 2022 году на обеспечение деятельности муниципального казенного учреждения Пожарского муниципального района «Единая дежурно диспетчерская служба»</w:t>
            </w:r>
          </w:p>
          <w:p w:rsidR="00DF7728" w:rsidRDefault="00DF7728" w:rsidP="00961CA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28" w:rsidRPr="00DF7728" w:rsidRDefault="00DF7728" w:rsidP="00DF7728">
            <w:pPr>
              <w:tabs>
                <w:tab w:val="left" w:pos="318"/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1.МКУ ПМО «ЕДДС»</w:t>
            </w:r>
            <w:r w:rsidRPr="00DF7728">
              <w:rPr>
                <w:rFonts w:ascii="Times New Roman" w:hAnsi="Times New Roman" w:cs="Times New Roman"/>
                <w:sz w:val="28"/>
                <w:szCs w:val="28"/>
              </w:rPr>
              <w:t xml:space="preserve"> внесено представление об устранении выявленных нарушений</w:t>
            </w:r>
            <w:r w:rsidR="00F831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728" w:rsidRDefault="00DF7728" w:rsidP="00DF7728">
            <w:pPr>
              <w:tabs>
                <w:tab w:val="left" w:pos="318"/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2. Материалы проверки направлены в прокуратуру Пожарского района</w:t>
            </w:r>
            <w:r w:rsidR="00F831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3162" w:rsidRPr="00DF7728" w:rsidRDefault="00F83162" w:rsidP="00DF7728">
            <w:pPr>
              <w:tabs>
                <w:tab w:val="left" w:pos="318"/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3.Учредителю (администрации ПМО) направлено информационное письмо.</w:t>
            </w:r>
          </w:p>
        </w:tc>
      </w:tr>
    </w:tbl>
    <w:p w:rsidR="00D10467" w:rsidRDefault="00D10467"/>
    <w:sectPr w:rsidR="00D1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08A"/>
    <w:multiLevelType w:val="hybridMultilevel"/>
    <w:tmpl w:val="5B9A9198"/>
    <w:lvl w:ilvl="0" w:tplc="FF4C8EF4">
      <w:start w:val="1"/>
      <w:numFmt w:val="decimal"/>
      <w:lvlText w:val="%1."/>
      <w:lvlJc w:val="left"/>
      <w:pPr>
        <w:ind w:left="53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57" w:hanging="360"/>
      </w:pPr>
    </w:lvl>
    <w:lvl w:ilvl="2" w:tplc="0419001B">
      <w:start w:val="1"/>
      <w:numFmt w:val="lowerRoman"/>
      <w:lvlText w:val="%3."/>
      <w:lvlJc w:val="right"/>
      <w:pPr>
        <w:ind w:left="1977" w:hanging="180"/>
      </w:pPr>
    </w:lvl>
    <w:lvl w:ilvl="3" w:tplc="0419000F">
      <w:start w:val="1"/>
      <w:numFmt w:val="decimal"/>
      <w:lvlText w:val="%4."/>
      <w:lvlJc w:val="left"/>
      <w:pPr>
        <w:ind w:left="2697" w:hanging="360"/>
      </w:pPr>
    </w:lvl>
    <w:lvl w:ilvl="4" w:tplc="04190019">
      <w:start w:val="1"/>
      <w:numFmt w:val="lowerLetter"/>
      <w:lvlText w:val="%5."/>
      <w:lvlJc w:val="left"/>
      <w:pPr>
        <w:ind w:left="3417" w:hanging="360"/>
      </w:pPr>
    </w:lvl>
    <w:lvl w:ilvl="5" w:tplc="0419001B">
      <w:start w:val="1"/>
      <w:numFmt w:val="lowerRoman"/>
      <w:lvlText w:val="%6."/>
      <w:lvlJc w:val="right"/>
      <w:pPr>
        <w:ind w:left="4137" w:hanging="180"/>
      </w:pPr>
    </w:lvl>
    <w:lvl w:ilvl="6" w:tplc="0419000F">
      <w:start w:val="1"/>
      <w:numFmt w:val="decimal"/>
      <w:lvlText w:val="%7."/>
      <w:lvlJc w:val="left"/>
      <w:pPr>
        <w:ind w:left="4857" w:hanging="360"/>
      </w:pPr>
    </w:lvl>
    <w:lvl w:ilvl="7" w:tplc="04190019">
      <w:start w:val="1"/>
      <w:numFmt w:val="lowerLetter"/>
      <w:lvlText w:val="%8."/>
      <w:lvlJc w:val="left"/>
      <w:pPr>
        <w:ind w:left="5577" w:hanging="360"/>
      </w:pPr>
    </w:lvl>
    <w:lvl w:ilvl="8" w:tplc="0419001B">
      <w:start w:val="1"/>
      <w:numFmt w:val="lowerRoman"/>
      <w:lvlText w:val="%9."/>
      <w:lvlJc w:val="right"/>
      <w:pPr>
        <w:ind w:left="6297" w:hanging="180"/>
      </w:pPr>
    </w:lvl>
  </w:abstractNum>
  <w:abstractNum w:abstractNumId="1" w15:restartNumberingAfterBreak="0">
    <w:nsid w:val="124E63E9"/>
    <w:multiLevelType w:val="hybridMultilevel"/>
    <w:tmpl w:val="AAC6D9E2"/>
    <w:lvl w:ilvl="0" w:tplc="FF4C8EF4">
      <w:start w:val="1"/>
      <w:numFmt w:val="decimal"/>
      <w:lvlText w:val="%1."/>
      <w:lvlJc w:val="left"/>
      <w:pPr>
        <w:ind w:left="53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57" w:hanging="360"/>
      </w:pPr>
    </w:lvl>
    <w:lvl w:ilvl="2" w:tplc="0419001B">
      <w:start w:val="1"/>
      <w:numFmt w:val="lowerRoman"/>
      <w:lvlText w:val="%3."/>
      <w:lvlJc w:val="right"/>
      <w:pPr>
        <w:ind w:left="1977" w:hanging="180"/>
      </w:pPr>
    </w:lvl>
    <w:lvl w:ilvl="3" w:tplc="0419000F">
      <w:start w:val="1"/>
      <w:numFmt w:val="decimal"/>
      <w:lvlText w:val="%4."/>
      <w:lvlJc w:val="left"/>
      <w:pPr>
        <w:ind w:left="2697" w:hanging="360"/>
      </w:pPr>
    </w:lvl>
    <w:lvl w:ilvl="4" w:tplc="04190019">
      <w:start w:val="1"/>
      <w:numFmt w:val="lowerLetter"/>
      <w:lvlText w:val="%5."/>
      <w:lvlJc w:val="left"/>
      <w:pPr>
        <w:ind w:left="3417" w:hanging="360"/>
      </w:pPr>
    </w:lvl>
    <w:lvl w:ilvl="5" w:tplc="0419001B">
      <w:start w:val="1"/>
      <w:numFmt w:val="lowerRoman"/>
      <w:lvlText w:val="%6."/>
      <w:lvlJc w:val="right"/>
      <w:pPr>
        <w:ind w:left="4137" w:hanging="180"/>
      </w:pPr>
    </w:lvl>
    <w:lvl w:ilvl="6" w:tplc="0419000F">
      <w:start w:val="1"/>
      <w:numFmt w:val="decimal"/>
      <w:lvlText w:val="%7."/>
      <w:lvlJc w:val="left"/>
      <w:pPr>
        <w:ind w:left="4857" w:hanging="360"/>
      </w:pPr>
    </w:lvl>
    <w:lvl w:ilvl="7" w:tplc="04190019">
      <w:start w:val="1"/>
      <w:numFmt w:val="lowerLetter"/>
      <w:lvlText w:val="%8."/>
      <w:lvlJc w:val="left"/>
      <w:pPr>
        <w:ind w:left="5577" w:hanging="360"/>
      </w:pPr>
    </w:lvl>
    <w:lvl w:ilvl="8" w:tplc="0419001B">
      <w:start w:val="1"/>
      <w:numFmt w:val="lowerRoman"/>
      <w:lvlText w:val="%9."/>
      <w:lvlJc w:val="right"/>
      <w:pPr>
        <w:ind w:left="6297" w:hanging="180"/>
      </w:pPr>
    </w:lvl>
  </w:abstractNum>
  <w:abstractNum w:abstractNumId="2" w15:restartNumberingAfterBreak="0">
    <w:nsid w:val="138F06E2"/>
    <w:multiLevelType w:val="hybridMultilevel"/>
    <w:tmpl w:val="5B9A9198"/>
    <w:lvl w:ilvl="0" w:tplc="FF4C8EF4">
      <w:start w:val="1"/>
      <w:numFmt w:val="decimal"/>
      <w:lvlText w:val="%1."/>
      <w:lvlJc w:val="left"/>
      <w:pPr>
        <w:ind w:left="53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57" w:hanging="360"/>
      </w:pPr>
    </w:lvl>
    <w:lvl w:ilvl="2" w:tplc="0419001B">
      <w:start w:val="1"/>
      <w:numFmt w:val="lowerRoman"/>
      <w:lvlText w:val="%3."/>
      <w:lvlJc w:val="right"/>
      <w:pPr>
        <w:ind w:left="1977" w:hanging="180"/>
      </w:pPr>
    </w:lvl>
    <w:lvl w:ilvl="3" w:tplc="0419000F">
      <w:start w:val="1"/>
      <w:numFmt w:val="decimal"/>
      <w:lvlText w:val="%4."/>
      <w:lvlJc w:val="left"/>
      <w:pPr>
        <w:ind w:left="2697" w:hanging="360"/>
      </w:pPr>
    </w:lvl>
    <w:lvl w:ilvl="4" w:tplc="04190019">
      <w:start w:val="1"/>
      <w:numFmt w:val="lowerLetter"/>
      <w:lvlText w:val="%5."/>
      <w:lvlJc w:val="left"/>
      <w:pPr>
        <w:ind w:left="3417" w:hanging="360"/>
      </w:pPr>
    </w:lvl>
    <w:lvl w:ilvl="5" w:tplc="0419001B">
      <w:start w:val="1"/>
      <w:numFmt w:val="lowerRoman"/>
      <w:lvlText w:val="%6."/>
      <w:lvlJc w:val="right"/>
      <w:pPr>
        <w:ind w:left="4137" w:hanging="180"/>
      </w:pPr>
    </w:lvl>
    <w:lvl w:ilvl="6" w:tplc="0419000F">
      <w:start w:val="1"/>
      <w:numFmt w:val="decimal"/>
      <w:lvlText w:val="%7."/>
      <w:lvlJc w:val="left"/>
      <w:pPr>
        <w:ind w:left="4857" w:hanging="360"/>
      </w:pPr>
    </w:lvl>
    <w:lvl w:ilvl="7" w:tplc="04190019">
      <w:start w:val="1"/>
      <w:numFmt w:val="lowerLetter"/>
      <w:lvlText w:val="%8."/>
      <w:lvlJc w:val="left"/>
      <w:pPr>
        <w:ind w:left="5577" w:hanging="360"/>
      </w:pPr>
    </w:lvl>
    <w:lvl w:ilvl="8" w:tplc="0419001B">
      <w:start w:val="1"/>
      <w:numFmt w:val="lowerRoman"/>
      <w:lvlText w:val="%9."/>
      <w:lvlJc w:val="right"/>
      <w:pPr>
        <w:ind w:left="6297" w:hanging="180"/>
      </w:pPr>
    </w:lvl>
  </w:abstractNum>
  <w:abstractNum w:abstractNumId="3" w15:restartNumberingAfterBreak="0">
    <w:nsid w:val="179147F2"/>
    <w:multiLevelType w:val="hybridMultilevel"/>
    <w:tmpl w:val="5B9A9198"/>
    <w:lvl w:ilvl="0" w:tplc="FF4C8EF4">
      <w:start w:val="1"/>
      <w:numFmt w:val="decimal"/>
      <w:lvlText w:val="%1."/>
      <w:lvlJc w:val="left"/>
      <w:pPr>
        <w:ind w:left="53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57" w:hanging="360"/>
      </w:pPr>
    </w:lvl>
    <w:lvl w:ilvl="2" w:tplc="0419001B">
      <w:start w:val="1"/>
      <w:numFmt w:val="lowerRoman"/>
      <w:lvlText w:val="%3."/>
      <w:lvlJc w:val="right"/>
      <w:pPr>
        <w:ind w:left="1977" w:hanging="180"/>
      </w:pPr>
    </w:lvl>
    <w:lvl w:ilvl="3" w:tplc="0419000F">
      <w:start w:val="1"/>
      <w:numFmt w:val="decimal"/>
      <w:lvlText w:val="%4."/>
      <w:lvlJc w:val="left"/>
      <w:pPr>
        <w:ind w:left="2697" w:hanging="360"/>
      </w:pPr>
    </w:lvl>
    <w:lvl w:ilvl="4" w:tplc="04190019">
      <w:start w:val="1"/>
      <w:numFmt w:val="lowerLetter"/>
      <w:lvlText w:val="%5."/>
      <w:lvlJc w:val="left"/>
      <w:pPr>
        <w:ind w:left="3417" w:hanging="360"/>
      </w:pPr>
    </w:lvl>
    <w:lvl w:ilvl="5" w:tplc="0419001B">
      <w:start w:val="1"/>
      <w:numFmt w:val="lowerRoman"/>
      <w:lvlText w:val="%6."/>
      <w:lvlJc w:val="right"/>
      <w:pPr>
        <w:ind w:left="4137" w:hanging="180"/>
      </w:pPr>
    </w:lvl>
    <w:lvl w:ilvl="6" w:tplc="0419000F">
      <w:start w:val="1"/>
      <w:numFmt w:val="decimal"/>
      <w:lvlText w:val="%7."/>
      <w:lvlJc w:val="left"/>
      <w:pPr>
        <w:ind w:left="4857" w:hanging="360"/>
      </w:pPr>
    </w:lvl>
    <w:lvl w:ilvl="7" w:tplc="04190019">
      <w:start w:val="1"/>
      <w:numFmt w:val="lowerLetter"/>
      <w:lvlText w:val="%8."/>
      <w:lvlJc w:val="left"/>
      <w:pPr>
        <w:ind w:left="5577" w:hanging="360"/>
      </w:pPr>
    </w:lvl>
    <w:lvl w:ilvl="8" w:tplc="0419001B">
      <w:start w:val="1"/>
      <w:numFmt w:val="lowerRoman"/>
      <w:lvlText w:val="%9."/>
      <w:lvlJc w:val="right"/>
      <w:pPr>
        <w:ind w:left="6297" w:hanging="180"/>
      </w:pPr>
    </w:lvl>
  </w:abstractNum>
  <w:abstractNum w:abstractNumId="4" w15:restartNumberingAfterBreak="0">
    <w:nsid w:val="190C1558"/>
    <w:multiLevelType w:val="hybridMultilevel"/>
    <w:tmpl w:val="66486768"/>
    <w:lvl w:ilvl="0" w:tplc="8DE62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57EBF"/>
    <w:multiLevelType w:val="hybridMultilevel"/>
    <w:tmpl w:val="5B9A9198"/>
    <w:lvl w:ilvl="0" w:tplc="FF4C8EF4">
      <w:start w:val="1"/>
      <w:numFmt w:val="decimal"/>
      <w:lvlText w:val="%1."/>
      <w:lvlJc w:val="left"/>
      <w:pPr>
        <w:ind w:left="53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57" w:hanging="360"/>
      </w:pPr>
    </w:lvl>
    <w:lvl w:ilvl="2" w:tplc="0419001B">
      <w:start w:val="1"/>
      <w:numFmt w:val="lowerRoman"/>
      <w:lvlText w:val="%3."/>
      <w:lvlJc w:val="right"/>
      <w:pPr>
        <w:ind w:left="1977" w:hanging="180"/>
      </w:pPr>
    </w:lvl>
    <w:lvl w:ilvl="3" w:tplc="0419000F">
      <w:start w:val="1"/>
      <w:numFmt w:val="decimal"/>
      <w:lvlText w:val="%4."/>
      <w:lvlJc w:val="left"/>
      <w:pPr>
        <w:ind w:left="2697" w:hanging="360"/>
      </w:pPr>
    </w:lvl>
    <w:lvl w:ilvl="4" w:tplc="04190019">
      <w:start w:val="1"/>
      <w:numFmt w:val="lowerLetter"/>
      <w:lvlText w:val="%5."/>
      <w:lvlJc w:val="left"/>
      <w:pPr>
        <w:ind w:left="3417" w:hanging="360"/>
      </w:pPr>
    </w:lvl>
    <w:lvl w:ilvl="5" w:tplc="0419001B">
      <w:start w:val="1"/>
      <w:numFmt w:val="lowerRoman"/>
      <w:lvlText w:val="%6."/>
      <w:lvlJc w:val="right"/>
      <w:pPr>
        <w:ind w:left="4137" w:hanging="180"/>
      </w:pPr>
    </w:lvl>
    <w:lvl w:ilvl="6" w:tplc="0419000F">
      <w:start w:val="1"/>
      <w:numFmt w:val="decimal"/>
      <w:lvlText w:val="%7."/>
      <w:lvlJc w:val="left"/>
      <w:pPr>
        <w:ind w:left="4857" w:hanging="360"/>
      </w:pPr>
    </w:lvl>
    <w:lvl w:ilvl="7" w:tplc="04190019">
      <w:start w:val="1"/>
      <w:numFmt w:val="lowerLetter"/>
      <w:lvlText w:val="%8."/>
      <w:lvlJc w:val="left"/>
      <w:pPr>
        <w:ind w:left="5577" w:hanging="360"/>
      </w:pPr>
    </w:lvl>
    <w:lvl w:ilvl="8" w:tplc="0419001B">
      <w:start w:val="1"/>
      <w:numFmt w:val="lowerRoman"/>
      <w:lvlText w:val="%9."/>
      <w:lvlJc w:val="right"/>
      <w:pPr>
        <w:ind w:left="6297" w:hanging="180"/>
      </w:pPr>
    </w:lvl>
  </w:abstractNum>
  <w:abstractNum w:abstractNumId="6" w15:restartNumberingAfterBreak="0">
    <w:nsid w:val="682B07A4"/>
    <w:multiLevelType w:val="hybridMultilevel"/>
    <w:tmpl w:val="5B9A9198"/>
    <w:lvl w:ilvl="0" w:tplc="FF4C8EF4">
      <w:start w:val="1"/>
      <w:numFmt w:val="decimal"/>
      <w:lvlText w:val="%1."/>
      <w:lvlJc w:val="left"/>
      <w:pPr>
        <w:ind w:left="53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57" w:hanging="360"/>
      </w:pPr>
    </w:lvl>
    <w:lvl w:ilvl="2" w:tplc="0419001B">
      <w:start w:val="1"/>
      <w:numFmt w:val="lowerRoman"/>
      <w:lvlText w:val="%3."/>
      <w:lvlJc w:val="right"/>
      <w:pPr>
        <w:ind w:left="1977" w:hanging="180"/>
      </w:pPr>
    </w:lvl>
    <w:lvl w:ilvl="3" w:tplc="0419000F">
      <w:start w:val="1"/>
      <w:numFmt w:val="decimal"/>
      <w:lvlText w:val="%4."/>
      <w:lvlJc w:val="left"/>
      <w:pPr>
        <w:ind w:left="2697" w:hanging="360"/>
      </w:pPr>
    </w:lvl>
    <w:lvl w:ilvl="4" w:tplc="04190019">
      <w:start w:val="1"/>
      <w:numFmt w:val="lowerLetter"/>
      <w:lvlText w:val="%5."/>
      <w:lvlJc w:val="left"/>
      <w:pPr>
        <w:ind w:left="3417" w:hanging="360"/>
      </w:pPr>
    </w:lvl>
    <w:lvl w:ilvl="5" w:tplc="0419001B">
      <w:start w:val="1"/>
      <w:numFmt w:val="lowerRoman"/>
      <w:lvlText w:val="%6."/>
      <w:lvlJc w:val="right"/>
      <w:pPr>
        <w:ind w:left="4137" w:hanging="180"/>
      </w:pPr>
    </w:lvl>
    <w:lvl w:ilvl="6" w:tplc="0419000F">
      <w:start w:val="1"/>
      <w:numFmt w:val="decimal"/>
      <w:lvlText w:val="%7."/>
      <w:lvlJc w:val="left"/>
      <w:pPr>
        <w:ind w:left="4857" w:hanging="360"/>
      </w:pPr>
    </w:lvl>
    <w:lvl w:ilvl="7" w:tplc="04190019">
      <w:start w:val="1"/>
      <w:numFmt w:val="lowerLetter"/>
      <w:lvlText w:val="%8."/>
      <w:lvlJc w:val="left"/>
      <w:pPr>
        <w:ind w:left="5577" w:hanging="360"/>
      </w:pPr>
    </w:lvl>
    <w:lvl w:ilvl="8" w:tplc="0419001B">
      <w:start w:val="1"/>
      <w:numFmt w:val="lowerRoman"/>
      <w:lvlText w:val="%9."/>
      <w:lvlJc w:val="right"/>
      <w:pPr>
        <w:ind w:left="629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6D"/>
    <w:rsid w:val="001C6A63"/>
    <w:rsid w:val="002D2AFA"/>
    <w:rsid w:val="002E3ACD"/>
    <w:rsid w:val="00300318"/>
    <w:rsid w:val="004E586D"/>
    <w:rsid w:val="006342B8"/>
    <w:rsid w:val="0064324E"/>
    <w:rsid w:val="007257AB"/>
    <w:rsid w:val="00880D02"/>
    <w:rsid w:val="00961CA8"/>
    <w:rsid w:val="00976AA5"/>
    <w:rsid w:val="009F77A6"/>
    <w:rsid w:val="00A35749"/>
    <w:rsid w:val="00B55CE3"/>
    <w:rsid w:val="00BC1AF8"/>
    <w:rsid w:val="00C41570"/>
    <w:rsid w:val="00D10467"/>
    <w:rsid w:val="00DB02C8"/>
    <w:rsid w:val="00DF7728"/>
    <w:rsid w:val="00EC588E"/>
    <w:rsid w:val="00EF4671"/>
    <w:rsid w:val="00F8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C5E4"/>
  <w15:chartTrackingRefBased/>
  <w15:docId w15:val="{DC9A8085-5046-40DB-9EF3-444DB7C1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C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1C6A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6A63"/>
    <w:pPr>
      <w:ind w:left="720"/>
      <w:contextualSpacing/>
    </w:pPr>
  </w:style>
  <w:style w:type="table" w:styleId="a6">
    <w:name w:val="Table Grid"/>
    <w:basedOn w:val="a1"/>
    <w:uiPriority w:val="59"/>
    <w:rsid w:val="001C6A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14</cp:revision>
  <dcterms:created xsi:type="dcterms:W3CDTF">2025-01-15T01:27:00Z</dcterms:created>
  <dcterms:modified xsi:type="dcterms:W3CDTF">2025-01-15T03:27:00Z</dcterms:modified>
</cp:coreProperties>
</file>